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专业设计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2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2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本试卷满分为100分，考试时间为180分钟。</w:t>
      </w:r>
    </w:p>
    <w:p>
      <w:pPr>
        <w:pStyle w:val="12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2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答题方式为闭卷、笔试。试卷由试题和答题纸组成；答案必须写在答题纸（由考生自带A</w:t>
      </w:r>
      <w:r>
        <w:rPr>
          <w:rFonts w:ascii="新宋体" w:hAnsi="新宋体" w:eastAsia="新宋体"/>
          <w:szCs w:val="21"/>
        </w:rPr>
        <w:t>1</w:t>
      </w:r>
      <w:r>
        <w:rPr>
          <w:rFonts w:hint="eastAsia" w:ascii="新宋体" w:hAnsi="新宋体" w:eastAsia="新宋体"/>
          <w:szCs w:val="21"/>
        </w:rPr>
        <w:t>图纸）相应的位置上。</w:t>
      </w:r>
    </w:p>
    <w:p>
      <w:pPr>
        <w:pStyle w:val="12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13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color w:val="000000"/>
          <w:sz w:val="21"/>
          <w:szCs w:val="21"/>
        </w:rPr>
        <w:t>本科目共涉及</w:t>
      </w:r>
      <w:r>
        <w:rPr>
          <w:rFonts w:hint="eastAsia" w:ascii="Times New Roman" w:cs="Times New Roman"/>
          <w:color w:val="000000"/>
          <w:sz w:val="21"/>
          <w:szCs w:val="21"/>
        </w:rPr>
        <w:t>五</w:t>
      </w:r>
      <w:r>
        <w:rPr>
          <w:rFonts w:ascii="Times New Roman" w:cs="Times New Roman"/>
          <w:color w:val="000000"/>
          <w:sz w:val="21"/>
          <w:szCs w:val="21"/>
        </w:rPr>
        <w:t>部分内容：</w:t>
      </w:r>
      <w:r>
        <w:rPr>
          <w:rFonts w:cs="Times New Roman"/>
          <w:color w:val="000000"/>
          <w:sz w:val="21"/>
          <w:szCs w:val="21"/>
        </w:rPr>
        <w:t>①</w:t>
      </w:r>
      <w:r>
        <w:rPr>
          <w:rFonts w:hint="eastAsia" w:ascii="Times New Roman" w:cs="Times New Roman"/>
          <w:color w:val="000000"/>
          <w:sz w:val="21"/>
          <w:szCs w:val="21"/>
        </w:rPr>
        <w:t>设计分析</w:t>
      </w:r>
      <w:r>
        <w:rPr>
          <w:rFonts w:ascii="Times New Roman" w:cs="Times New Roman"/>
          <w:sz w:val="21"/>
          <w:szCs w:val="21"/>
        </w:rPr>
        <w:t>；</w:t>
      </w:r>
      <w:r>
        <w:rPr>
          <w:rFonts w:cs="Times New Roman"/>
          <w:sz w:val="21"/>
          <w:szCs w:val="21"/>
        </w:rPr>
        <w:t>②</w:t>
      </w:r>
      <w:r>
        <w:rPr>
          <w:rFonts w:hint="eastAsia" w:cs="Times New Roman"/>
          <w:sz w:val="21"/>
          <w:szCs w:val="21"/>
        </w:rPr>
        <w:t>设计概念</w:t>
      </w:r>
      <w:r>
        <w:rPr>
          <w:rFonts w:cs="Times New Roman"/>
          <w:sz w:val="21"/>
          <w:szCs w:val="21"/>
        </w:rPr>
        <w:t>③</w:t>
      </w:r>
      <w:r>
        <w:rPr>
          <w:rFonts w:hint="eastAsia" w:ascii="Times New Roman" w:cs="Times New Roman"/>
          <w:sz w:val="21"/>
          <w:szCs w:val="21"/>
        </w:rPr>
        <w:t>设计表达；④设计深化</w:t>
      </w:r>
      <w:r>
        <w:rPr>
          <w:rFonts w:hint="eastAsia" w:cs="Times New Roman"/>
          <w:sz w:val="21"/>
          <w:szCs w:val="21"/>
        </w:rPr>
        <w:t>⑤</w:t>
      </w:r>
      <w:r>
        <w:rPr>
          <w:rFonts w:hint="eastAsia" w:ascii="Times New Roman" w:cs="Times New Roman"/>
          <w:sz w:val="21"/>
          <w:szCs w:val="21"/>
        </w:rPr>
        <w:t>设计说明</w:t>
      </w:r>
      <w:r>
        <w:rPr>
          <w:rFonts w:ascii="Times New Roman" w:cs="Times New Roman"/>
          <w:sz w:val="21"/>
          <w:szCs w:val="21"/>
        </w:rPr>
        <w:t>。</w:t>
      </w:r>
    </w:p>
    <w:p>
      <w:pPr>
        <w:pStyle w:val="13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12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专业设计（考生需自行携带相关绘图工具）。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pStyle w:val="13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要求考生</w:t>
      </w:r>
      <w:r>
        <w:rPr>
          <w:rFonts w:hint="eastAsia" w:ascii="Times New Roman" w:cs="Times New Roman"/>
          <w:sz w:val="21"/>
          <w:szCs w:val="21"/>
        </w:rPr>
        <w:t>通过创造性思维，解决考试命题背后所隐藏的设计问题，通过设计表达展示发现问题、分析问题与解决问题的能力，且设计作品应具备一定生产可行性，并能够通过合理的方法与手段进行设计说明。</w:t>
      </w: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三、参考教材或主要参考书</w:t>
      </w:r>
      <w:r>
        <w:rPr>
          <w:rFonts w:hint="eastAsia"/>
          <w:sz w:val="24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sz w:val="21"/>
          <w:szCs w:val="21"/>
          <w:shd w:val="clear" w:color="auto" w:fill="FFFFFF"/>
        </w:rPr>
        <w:t>各研究方向专业核心课程教材为主。</w:t>
      </w:r>
    </w:p>
    <w:p>
      <w:pPr>
        <w:ind w:firstLine="420" w:firstLineChars="200"/>
        <w:rPr>
          <w:szCs w:val="21"/>
        </w:rPr>
      </w:pPr>
    </w:p>
    <w:p>
      <w:pPr>
        <w:spacing w:before="31" w:beforeLines="10" w:after="31" w:afterLines="10" w:line="288" w:lineRule="auto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2733F"/>
    <w:rsid w:val="00061B4F"/>
    <w:rsid w:val="000762FE"/>
    <w:rsid w:val="00080730"/>
    <w:rsid w:val="0008607A"/>
    <w:rsid w:val="000C25FD"/>
    <w:rsid w:val="001848FB"/>
    <w:rsid w:val="001A3773"/>
    <w:rsid w:val="001B1D70"/>
    <w:rsid w:val="001C165A"/>
    <w:rsid w:val="001C2F19"/>
    <w:rsid w:val="001E149A"/>
    <w:rsid w:val="0020731D"/>
    <w:rsid w:val="0023282D"/>
    <w:rsid w:val="0024344A"/>
    <w:rsid w:val="00252198"/>
    <w:rsid w:val="002E0158"/>
    <w:rsid w:val="002E73FA"/>
    <w:rsid w:val="002F0574"/>
    <w:rsid w:val="00311038"/>
    <w:rsid w:val="0032116D"/>
    <w:rsid w:val="003247FB"/>
    <w:rsid w:val="0033096F"/>
    <w:rsid w:val="003704C9"/>
    <w:rsid w:val="00375432"/>
    <w:rsid w:val="003A4FD9"/>
    <w:rsid w:val="003B48F8"/>
    <w:rsid w:val="003C498A"/>
    <w:rsid w:val="003D14C1"/>
    <w:rsid w:val="00426CC0"/>
    <w:rsid w:val="00443036"/>
    <w:rsid w:val="00485800"/>
    <w:rsid w:val="0049221D"/>
    <w:rsid w:val="004B65A5"/>
    <w:rsid w:val="004B7217"/>
    <w:rsid w:val="004D42EC"/>
    <w:rsid w:val="004E3D99"/>
    <w:rsid w:val="004F3237"/>
    <w:rsid w:val="00521CC0"/>
    <w:rsid w:val="005257C5"/>
    <w:rsid w:val="00535C1D"/>
    <w:rsid w:val="005445BE"/>
    <w:rsid w:val="005743BB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73C8B"/>
    <w:rsid w:val="0069404C"/>
    <w:rsid w:val="0069449E"/>
    <w:rsid w:val="006B1B88"/>
    <w:rsid w:val="006E0495"/>
    <w:rsid w:val="00720BB7"/>
    <w:rsid w:val="0072114F"/>
    <w:rsid w:val="0072144F"/>
    <w:rsid w:val="00731AEE"/>
    <w:rsid w:val="00741BA4"/>
    <w:rsid w:val="00795D20"/>
    <w:rsid w:val="007D6FDB"/>
    <w:rsid w:val="007E1B4F"/>
    <w:rsid w:val="007F4C05"/>
    <w:rsid w:val="0085625B"/>
    <w:rsid w:val="0086069B"/>
    <w:rsid w:val="00864E9F"/>
    <w:rsid w:val="0087510B"/>
    <w:rsid w:val="008879A8"/>
    <w:rsid w:val="00893B85"/>
    <w:rsid w:val="008C06DE"/>
    <w:rsid w:val="009119B8"/>
    <w:rsid w:val="00945AAA"/>
    <w:rsid w:val="00963130"/>
    <w:rsid w:val="00966A85"/>
    <w:rsid w:val="00971C90"/>
    <w:rsid w:val="00984BED"/>
    <w:rsid w:val="00991A5E"/>
    <w:rsid w:val="0099493E"/>
    <w:rsid w:val="009A62F2"/>
    <w:rsid w:val="009A6931"/>
    <w:rsid w:val="00A064F2"/>
    <w:rsid w:val="00A605E9"/>
    <w:rsid w:val="00A67C2E"/>
    <w:rsid w:val="00A76E67"/>
    <w:rsid w:val="00A8099C"/>
    <w:rsid w:val="00A850C8"/>
    <w:rsid w:val="00AA0CCF"/>
    <w:rsid w:val="00AD24A2"/>
    <w:rsid w:val="00AD73EE"/>
    <w:rsid w:val="00B10A84"/>
    <w:rsid w:val="00B53FB4"/>
    <w:rsid w:val="00B54A9F"/>
    <w:rsid w:val="00B95F1E"/>
    <w:rsid w:val="00BB42AE"/>
    <w:rsid w:val="00BC6F72"/>
    <w:rsid w:val="00BD3B83"/>
    <w:rsid w:val="00BF3BD0"/>
    <w:rsid w:val="00C17384"/>
    <w:rsid w:val="00C176BC"/>
    <w:rsid w:val="00C213CF"/>
    <w:rsid w:val="00C2576F"/>
    <w:rsid w:val="00C343E2"/>
    <w:rsid w:val="00C404D4"/>
    <w:rsid w:val="00C76400"/>
    <w:rsid w:val="00CE0FAE"/>
    <w:rsid w:val="00CE401F"/>
    <w:rsid w:val="00D029C7"/>
    <w:rsid w:val="00D36237"/>
    <w:rsid w:val="00D43919"/>
    <w:rsid w:val="00D65759"/>
    <w:rsid w:val="00D76B44"/>
    <w:rsid w:val="00D94FF9"/>
    <w:rsid w:val="00DD71B9"/>
    <w:rsid w:val="00DE2377"/>
    <w:rsid w:val="00E1145D"/>
    <w:rsid w:val="00E31480"/>
    <w:rsid w:val="00E401FA"/>
    <w:rsid w:val="00E42A45"/>
    <w:rsid w:val="00E6651A"/>
    <w:rsid w:val="00E8034E"/>
    <w:rsid w:val="00EB362E"/>
    <w:rsid w:val="00EC6FF8"/>
    <w:rsid w:val="00ED441D"/>
    <w:rsid w:val="00EE3A0D"/>
    <w:rsid w:val="00EF106B"/>
    <w:rsid w:val="00EF1CE7"/>
    <w:rsid w:val="00EF427B"/>
    <w:rsid w:val="00F0695B"/>
    <w:rsid w:val="00F13126"/>
    <w:rsid w:val="00F37904"/>
    <w:rsid w:val="00F70D0A"/>
    <w:rsid w:val="00F9484E"/>
    <w:rsid w:val="00FD70E6"/>
    <w:rsid w:val="00FE5C11"/>
    <w:rsid w:val="00FE73E9"/>
    <w:rsid w:val="00FF67C8"/>
    <w:rsid w:val="0E190095"/>
    <w:rsid w:val="13436D8E"/>
    <w:rsid w:val="22D13745"/>
    <w:rsid w:val="2C853DB7"/>
    <w:rsid w:val="2D33391C"/>
    <w:rsid w:val="36C74752"/>
    <w:rsid w:val="36D84238"/>
    <w:rsid w:val="426F02E5"/>
    <w:rsid w:val="49B6458B"/>
    <w:rsid w:val="5D7303C5"/>
    <w:rsid w:val="625C2F1D"/>
    <w:rsid w:val="72336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标题 1 Char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paragraph" w:customStyle="1" w:styleId="11">
    <w:name w:val=" Char Char1 Char"/>
    <w:basedOn w:val="1"/>
    <w:semiHidden/>
    <w:uiPriority w:val="0"/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paragraph" w:customStyle="1" w:styleId="13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2018-07-27T07:14:00Z</dcterms:created>
  <dc:creator>jh</dc:creator>
  <cp:lastModifiedBy>vertesyuan</cp:lastModifiedBy>
  <cp:lastPrinted>2017-06-20T08:48:00Z</cp:lastPrinted>
  <dcterms:modified xsi:type="dcterms:W3CDTF">2023-12-05T05:05:49Z</dcterms:modified>
  <dc:title>浙江师范大学2009年硕士研究生入学考试复试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2368CDEA68944F7F968DF8480524C958_13</vt:lpwstr>
  </property>
</Properties>
</file>